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1A041D" w:rsidP="00920167">
      <w:r>
        <w:t>Datum: 26</w:t>
      </w:r>
      <w:r w:rsidR="00415B38">
        <w:t>.05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415B38">
        <w:t>OZIV NA DOSTAVU PONUDE br. ZŠ-373</w:t>
      </w:r>
      <w:r w:rsidR="001A041D">
        <w:t>-A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415B38" w:rsidP="00920167">
      <w:r>
        <w:t xml:space="preserve">2.PREDMET NABAVE: </w:t>
      </w:r>
      <w:r w:rsidRPr="00415B38">
        <w:t>Zamjena protupožarnih vrata, hidrantskih ormara i spremnika u tunelima oštećenih u štetnim događajima</w:t>
      </w:r>
    </w:p>
    <w:p w:rsidR="00920167" w:rsidRDefault="00920167" w:rsidP="00920167">
      <w:r>
        <w:t>3.ROK ZA</w:t>
      </w:r>
      <w:r w:rsidR="001A041D">
        <w:t xml:space="preserve"> DOSTAVU PONUDE (datum, sat): 06.06</w:t>
      </w:r>
      <w:bookmarkStart w:id="0" w:name="_GoBack"/>
      <w:bookmarkEnd w:id="0"/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415B38">
        <w:t>O IZVRŠENJA USLUGE: Tunel Sveti Rok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415B38">
        <w:t xml:space="preserve"> IZVRŠENJA USLUGE: 30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415B38">
        <w:t xml:space="preserve"> Neven Vujnović, 099-3111-363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415B38" w:rsidRDefault="00920167" w:rsidP="00920167">
      <w:pPr>
        <w:rPr>
          <w:b/>
        </w:rPr>
      </w:pPr>
    </w:p>
    <w:p w:rsidR="00920167" w:rsidRPr="00415B38" w:rsidRDefault="00920167" w:rsidP="00920167">
      <w:pPr>
        <w:rPr>
          <w:b/>
        </w:rPr>
      </w:pPr>
      <w:r w:rsidRPr="00415B38">
        <w:rPr>
          <w:b/>
        </w:rPr>
        <w:t>Do</w:t>
      </w:r>
      <w:r w:rsidR="00415B38" w:rsidRPr="00415B38">
        <w:rPr>
          <w:b/>
        </w:rPr>
        <w:t>stavljamo Vam ponudu za: Zamjena protupožarnih vrata, hidrantskih ormara i spremnika u tunelima oštećenih u štetnim događajima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337" w:rsidRDefault="003A4337" w:rsidP="00793A7C">
      <w:pPr>
        <w:spacing w:after="0" w:line="240" w:lineRule="auto"/>
      </w:pPr>
      <w:r>
        <w:separator/>
      </w:r>
    </w:p>
  </w:endnote>
  <w:endnote w:type="continuationSeparator" w:id="0">
    <w:p w:rsidR="003A4337" w:rsidRDefault="003A4337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337" w:rsidRDefault="003A4337" w:rsidP="00793A7C">
      <w:pPr>
        <w:spacing w:after="0" w:line="240" w:lineRule="auto"/>
      </w:pPr>
      <w:r>
        <w:separator/>
      </w:r>
    </w:p>
  </w:footnote>
  <w:footnote w:type="continuationSeparator" w:id="0">
    <w:p w:rsidR="003A4337" w:rsidRDefault="003A4337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A433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A433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1A041D"/>
    <w:rsid w:val="00246183"/>
    <w:rsid w:val="00262BC9"/>
    <w:rsid w:val="002834FB"/>
    <w:rsid w:val="00372D13"/>
    <w:rsid w:val="003A4337"/>
    <w:rsid w:val="00415B38"/>
    <w:rsid w:val="00635BD2"/>
    <w:rsid w:val="00793A7C"/>
    <w:rsid w:val="00847FA2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2023-05-26T05:37:00Z</dcterms:modified>
</cp:coreProperties>
</file>